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46" w:rsidRDefault="00EF5D46" w:rsidP="00EF5D46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Comic Sans MS" w:hAnsi="Comic Sans MS"/>
          <w:b/>
          <w:color w:val="FF0000"/>
          <w:sz w:val="72"/>
          <w:szCs w:val="72"/>
        </w:rPr>
        <w:t>O Z N Á M E N Í</w:t>
      </w:r>
    </w:p>
    <w:p w:rsidR="00EF5D46" w:rsidRDefault="00EF5D46" w:rsidP="00EF5D46">
      <w:pPr>
        <w:rPr>
          <w:rFonts w:ascii="Comic Sans MS" w:hAnsi="Comic Sans MS"/>
          <w:b/>
          <w:sz w:val="48"/>
          <w:szCs w:val="48"/>
        </w:rPr>
      </w:pPr>
    </w:p>
    <w:p w:rsidR="00EF5D46" w:rsidRDefault="00EF5D46" w:rsidP="00EF5D46">
      <w:pPr>
        <w:jc w:val="center"/>
        <w:rPr>
          <w:rFonts w:ascii="Comic Sans MS" w:hAnsi="Comic Sans MS"/>
          <w:b/>
          <w:sz w:val="44"/>
          <w:szCs w:val="44"/>
        </w:rPr>
      </w:pPr>
      <w:proofErr w:type="gramStart"/>
      <w:r>
        <w:rPr>
          <w:rFonts w:ascii="Comic Sans MS" w:hAnsi="Comic Sans MS"/>
          <w:b/>
          <w:sz w:val="44"/>
          <w:szCs w:val="44"/>
        </w:rPr>
        <w:t>Přechodná  úprava</w:t>
      </w:r>
      <w:proofErr w:type="gramEnd"/>
      <w:r>
        <w:rPr>
          <w:rFonts w:ascii="Comic Sans MS" w:hAnsi="Comic Sans MS"/>
          <w:b/>
          <w:sz w:val="44"/>
          <w:szCs w:val="44"/>
        </w:rPr>
        <w:t xml:space="preserve">  provozu</w:t>
      </w:r>
    </w:p>
    <w:p w:rsidR="00EF5D46" w:rsidRDefault="00EF5D46" w:rsidP="00EF5D4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na </w:t>
      </w:r>
      <w:proofErr w:type="gramStart"/>
      <w:r>
        <w:rPr>
          <w:rFonts w:ascii="Comic Sans MS" w:hAnsi="Comic Sans MS"/>
          <w:b/>
          <w:sz w:val="44"/>
          <w:szCs w:val="44"/>
        </w:rPr>
        <w:t>silnici  III</w:t>
      </w:r>
      <w:proofErr w:type="gramEnd"/>
      <w:r>
        <w:rPr>
          <w:rFonts w:ascii="Comic Sans MS" w:hAnsi="Comic Sans MS"/>
          <w:b/>
          <w:sz w:val="44"/>
          <w:szCs w:val="44"/>
        </w:rPr>
        <w:t>/30511  -</w:t>
      </w:r>
    </w:p>
    <w:p w:rsidR="00EF5D46" w:rsidRDefault="00EF5D46" w:rsidP="00EF5D46">
      <w:pPr>
        <w:ind w:right="-283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rekonstrukce vozovky od Moto</w:t>
      </w:r>
      <w:r w:rsidR="00146CA2">
        <w:rPr>
          <w:rFonts w:ascii="Comic Sans MS" w:hAnsi="Comic Sans MS"/>
          <w:b/>
          <w:sz w:val="32"/>
          <w:szCs w:val="32"/>
        </w:rPr>
        <w:t>lu</w:t>
      </w:r>
      <w:r>
        <w:rPr>
          <w:rFonts w:ascii="Comic Sans MS" w:hAnsi="Comic Sans MS"/>
          <w:b/>
          <w:sz w:val="32"/>
          <w:szCs w:val="32"/>
        </w:rPr>
        <w:t xml:space="preserve"> Hana na horní konec obce</w:t>
      </w:r>
    </w:p>
    <w:p w:rsidR="00EF5D46" w:rsidRDefault="00EF5D46" w:rsidP="00EF5D4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48"/>
          <w:szCs w:val="48"/>
        </w:rPr>
        <w:t xml:space="preserve">               </w:t>
      </w:r>
    </w:p>
    <w:p w:rsidR="00EF5D46" w:rsidRDefault="00EF5D46" w:rsidP="00EF5D4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Výluka autobus</w:t>
      </w:r>
      <w:r w:rsidR="00146CA2">
        <w:rPr>
          <w:rFonts w:ascii="Comic Sans MS" w:hAnsi="Comic Sans MS"/>
          <w:b/>
          <w:color w:val="FF0000"/>
          <w:sz w:val="32"/>
          <w:szCs w:val="32"/>
        </w:rPr>
        <w:t>ů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v obou směrech bude</w:t>
      </w:r>
    </w:p>
    <w:p w:rsidR="00EF5D46" w:rsidRDefault="00EF5D46" w:rsidP="00EF5D4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od čtvrtka 29.11. a do 7.12 2018</w:t>
      </w:r>
    </w:p>
    <w:p w:rsidR="00EF5D46" w:rsidRDefault="00EF5D46" w:rsidP="00EF5D4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autobusy směr Horní Jelení budou zastavovat na zastávce „u bytovek“</w:t>
      </w:r>
      <w:r w:rsidR="00146CA2">
        <w:rPr>
          <w:rFonts w:ascii="Comic Sans MS" w:hAnsi="Comic Sans MS"/>
          <w:b/>
          <w:sz w:val="32"/>
          <w:szCs w:val="32"/>
        </w:rPr>
        <w:t xml:space="preserve"> a poslední zastávka je na rozcestí – odbočka na Vysokou u Holic</w:t>
      </w:r>
    </w:p>
    <w:p w:rsidR="00EF5D46" w:rsidRDefault="00EF5D46" w:rsidP="00EF5D46">
      <w:pPr>
        <w:jc w:val="center"/>
        <w:rPr>
          <w:rFonts w:ascii="Comic Sans MS" w:hAnsi="Comic Sans MS"/>
          <w:b/>
          <w:sz w:val="32"/>
          <w:szCs w:val="32"/>
        </w:rPr>
      </w:pPr>
    </w:p>
    <w:p w:rsidR="00EF5D46" w:rsidRDefault="00EF5D46" w:rsidP="00EF5D46">
      <w:pPr>
        <w:rPr>
          <w:rFonts w:ascii="Comic Sans MS" w:hAnsi="Comic Sans MS"/>
          <w:b/>
          <w:sz w:val="32"/>
          <w:szCs w:val="32"/>
        </w:rPr>
      </w:pPr>
    </w:p>
    <w:p w:rsidR="00EF5D46" w:rsidRDefault="00EF5D46" w:rsidP="00EF5D4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autobusy směr Holice bude oficiálně první zastávka pro horní konec obce na rozcestí-odbočce na Vysokou u Holic, další zastávka je „u bytovek“</w:t>
      </w:r>
    </w:p>
    <w:p w:rsidR="00EF5D46" w:rsidRDefault="00EF5D46" w:rsidP="00EF5D46">
      <w:pPr>
        <w:rPr>
          <w:rFonts w:ascii="Comic Sans MS" w:hAnsi="Comic Sans MS"/>
          <w:sz w:val="28"/>
          <w:szCs w:val="28"/>
        </w:rPr>
      </w:pPr>
    </w:p>
    <w:p w:rsidR="00146CA2" w:rsidRDefault="00EF5D46" w:rsidP="00146CA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V období od 29. 11. a 2.12. bude silnice </w:t>
      </w:r>
      <w:r w:rsidR="00146CA2">
        <w:rPr>
          <w:rFonts w:ascii="Comic Sans MS" w:hAnsi="Comic Sans MS"/>
          <w:b/>
          <w:sz w:val="32"/>
          <w:szCs w:val="32"/>
        </w:rPr>
        <w:t>průjezdná</w:t>
      </w:r>
    </w:p>
    <w:p w:rsidR="00EF5D46" w:rsidRDefault="00146CA2" w:rsidP="00146CA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pouze </w:t>
      </w:r>
      <w:r w:rsidR="00EF5D46">
        <w:rPr>
          <w:rFonts w:ascii="Comic Sans MS" w:hAnsi="Comic Sans MS"/>
          <w:b/>
          <w:sz w:val="32"/>
          <w:szCs w:val="32"/>
        </w:rPr>
        <w:t xml:space="preserve">pro vlastníky nemovitostí </w:t>
      </w:r>
    </w:p>
    <w:p w:rsidR="00146CA2" w:rsidRDefault="00146CA2" w:rsidP="00EF5D46">
      <w:pPr>
        <w:jc w:val="center"/>
        <w:rPr>
          <w:rFonts w:ascii="Comic Sans MS" w:hAnsi="Comic Sans MS"/>
          <w:b/>
          <w:sz w:val="32"/>
          <w:szCs w:val="32"/>
        </w:rPr>
      </w:pPr>
    </w:p>
    <w:p w:rsidR="00EF5D46" w:rsidRDefault="00EF5D46" w:rsidP="00146CA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Úplná uz</w:t>
      </w:r>
      <w:r w:rsidR="00146CA2">
        <w:rPr>
          <w:rFonts w:ascii="Comic Sans MS" w:hAnsi="Comic Sans MS"/>
          <w:b/>
          <w:color w:val="FF0000"/>
          <w:sz w:val="32"/>
          <w:szCs w:val="32"/>
        </w:rPr>
        <w:t>a</w:t>
      </w:r>
      <w:r>
        <w:rPr>
          <w:rFonts w:ascii="Comic Sans MS" w:hAnsi="Comic Sans MS"/>
          <w:b/>
          <w:color w:val="FF0000"/>
          <w:sz w:val="32"/>
          <w:szCs w:val="32"/>
        </w:rPr>
        <w:t>v</w:t>
      </w:r>
      <w:r w:rsidR="00146CA2">
        <w:rPr>
          <w:rFonts w:ascii="Comic Sans MS" w:hAnsi="Comic Sans MS"/>
          <w:b/>
          <w:color w:val="FF0000"/>
          <w:sz w:val="32"/>
          <w:szCs w:val="32"/>
        </w:rPr>
        <w:t>í</w:t>
      </w:r>
      <w:r>
        <w:rPr>
          <w:rFonts w:ascii="Comic Sans MS" w:hAnsi="Comic Sans MS"/>
          <w:b/>
          <w:color w:val="FF0000"/>
          <w:sz w:val="32"/>
          <w:szCs w:val="32"/>
        </w:rPr>
        <w:t>rka silnice bude 3. a 4. prosince – i pro vlastníky nemovitostí.</w:t>
      </w:r>
    </w:p>
    <w:p w:rsidR="00EF5D46" w:rsidRDefault="00EF5D46" w:rsidP="00EF5D46">
      <w:pPr>
        <w:rPr>
          <w:rFonts w:ascii="Comic Sans MS" w:hAnsi="Comic Sans MS"/>
          <w:b/>
          <w:sz w:val="32"/>
          <w:szCs w:val="32"/>
        </w:rPr>
      </w:pPr>
    </w:p>
    <w:p w:rsidR="00EF5D46" w:rsidRDefault="00EF5D46" w:rsidP="00EF5D4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Svoz směsného odpadu – popelnice – v pátek 30.listopadu proběhne dle svozového plánu.</w:t>
      </w:r>
    </w:p>
    <w:p w:rsidR="00EF5D46" w:rsidRDefault="00EF5D46" w:rsidP="00EF5D46">
      <w:pPr>
        <w:rPr>
          <w:rFonts w:ascii="Comic Sans MS" w:hAnsi="Comic Sans MS"/>
          <w:b/>
          <w:sz w:val="32"/>
          <w:szCs w:val="32"/>
        </w:rPr>
      </w:pPr>
    </w:p>
    <w:p w:rsidR="00EF5D46" w:rsidRDefault="00EF5D46" w:rsidP="00EF5D4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Děkujeme občanům za pochopení.</w:t>
      </w:r>
      <w:bookmarkStart w:id="0" w:name="_GoBack"/>
      <w:bookmarkEnd w:id="0"/>
    </w:p>
    <w:p w:rsidR="00EF5D46" w:rsidRDefault="00EF5D46" w:rsidP="00EF5D46">
      <w:pPr>
        <w:rPr>
          <w:rFonts w:ascii="Comic Sans MS" w:hAnsi="Comic Sans MS"/>
          <w:b/>
          <w:sz w:val="28"/>
          <w:szCs w:val="28"/>
        </w:rPr>
      </w:pPr>
    </w:p>
    <w:p w:rsidR="00EF5D46" w:rsidRDefault="00EF5D46" w:rsidP="00EF5D46">
      <w:pPr>
        <w:rPr>
          <w:rFonts w:ascii="Comic Sans MS" w:hAnsi="Comic Sans MS"/>
          <w:b/>
          <w:sz w:val="28"/>
          <w:szCs w:val="28"/>
        </w:rPr>
      </w:pPr>
    </w:p>
    <w:p w:rsidR="00EF5D46" w:rsidRDefault="00EF5D46" w:rsidP="00EF5D46">
      <w:pPr>
        <w:rPr>
          <w:rFonts w:ascii="Comic Sans MS" w:hAnsi="Comic Sans MS"/>
          <w:sz w:val="28"/>
          <w:szCs w:val="28"/>
        </w:rPr>
      </w:pPr>
    </w:p>
    <w:p w:rsidR="00EF5D46" w:rsidRDefault="00EF5D46" w:rsidP="00EF5D46">
      <w:pPr>
        <w:rPr>
          <w:rFonts w:ascii="Comic Sans MS" w:hAnsi="Comic Sans MS"/>
          <w:sz w:val="28"/>
          <w:szCs w:val="28"/>
        </w:rPr>
      </w:pPr>
    </w:p>
    <w:p w:rsidR="004B4CE7" w:rsidRDefault="004B4CE7"/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46"/>
    <w:rsid w:val="00146CA2"/>
    <w:rsid w:val="004B4CE7"/>
    <w:rsid w:val="00DE7F0C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07B4"/>
  <w15:chartTrackingRefBased/>
  <w15:docId w15:val="{9A06D613-67E1-4119-ABA4-5CE9D8F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5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cp:lastPrinted>2018-11-27T07:16:00Z</cp:lastPrinted>
  <dcterms:created xsi:type="dcterms:W3CDTF">2018-11-27T07:09:00Z</dcterms:created>
  <dcterms:modified xsi:type="dcterms:W3CDTF">2018-11-27T07:16:00Z</dcterms:modified>
</cp:coreProperties>
</file>